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4E" w:rsidRPr="005370AB" w:rsidRDefault="00FA034E" w:rsidP="00FA034E">
      <w:pPr>
        <w:tabs>
          <w:tab w:val="left" w:pos="4875"/>
        </w:tabs>
        <w:rPr>
          <w:sz w:val="20"/>
          <w:szCs w:val="20"/>
        </w:rPr>
      </w:pPr>
      <w:r w:rsidRPr="005370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6926" wp14:editId="24CBAC99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10763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FA034E" w:rsidRDefault="00FA034E" w:rsidP="00FA034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169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0.7pt;margin-top:-1.2pt;width:187.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" stroked="f">
                <v:textbox>
                  <w:txbxContent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5370AB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FA034E" w:rsidRDefault="00FA034E" w:rsidP="00FA034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0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94299" wp14:editId="5C6CB954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763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5370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5370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5370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034E" w:rsidRPr="005370AB" w:rsidRDefault="00FA034E" w:rsidP="00FA0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0AB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FA034E" w:rsidRDefault="00FA034E" w:rsidP="00FA034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A034E" w:rsidRDefault="00FA034E" w:rsidP="00FA034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4299" id="Надпись 3" o:spid="_x0000_s1027" type="#_x0000_t202" style="position:absolute;margin-left:7.95pt;margin-top:-1.2pt;width:19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" stroked="f">
                <v:textbox>
                  <w:txbxContent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5370AB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370AB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5370AB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5370AB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5370AB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5370A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034E" w:rsidRPr="005370AB" w:rsidRDefault="00FA034E" w:rsidP="00FA0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0AB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FA034E" w:rsidRDefault="00FA034E" w:rsidP="00FA034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A034E" w:rsidRDefault="00FA034E" w:rsidP="00FA034E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0AB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20EABDF" wp14:editId="17E47A7B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0AB">
        <w:rPr>
          <w:sz w:val="20"/>
          <w:szCs w:val="20"/>
        </w:rPr>
        <w:tab/>
      </w:r>
    </w:p>
    <w:p w:rsidR="00FA034E" w:rsidRPr="005370AB" w:rsidRDefault="00FA034E" w:rsidP="00FA034E">
      <w:pPr>
        <w:rPr>
          <w:sz w:val="20"/>
          <w:szCs w:val="20"/>
        </w:rPr>
      </w:pPr>
    </w:p>
    <w:p w:rsidR="00FA034E" w:rsidRPr="005370AB" w:rsidRDefault="00FA034E" w:rsidP="00FA034E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A034E" w:rsidRPr="005370AB" w:rsidTr="00FA034E">
        <w:trPr>
          <w:trHeight w:val="993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034E" w:rsidRPr="005370AB" w:rsidRDefault="00FA034E" w:rsidP="00116418">
            <w:pPr>
              <w:rPr>
                <w:sz w:val="20"/>
                <w:szCs w:val="20"/>
              </w:rPr>
            </w:pPr>
          </w:p>
        </w:tc>
      </w:tr>
    </w:tbl>
    <w:p w:rsidR="00FA034E" w:rsidRPr="005370AB" w:rsidRDefault="00FA034E" w:rsidP="00FA034E">
      <w:pPr>
        <w:ind w:left="851"/>
        <w:rPr>
          <w:b/>
          <w:sz w:val="20"/>
          <w:szCs w:val="20"/>
        </w:rPr>
      </w:pPr>
    </w:p>
    <w:p w:rsidR="00FA034E" w:rsidRPr="00557F40" w:rsidRDefault="00FA034E" w:rsidP="00FA034E">
      <w:pPr>
        <w:rPr>
          <w:b/>
          <w:sz w:val="28"/>
          <w:szCs w:val="28"/>
        </w:rPr>
      </w:pPr>
      <w:r w:rsidRPr="00557F40">
        <w:rPr>
          <w:b/>
          <w:sz w:val="28"/>
          <w:szCs w:val="28"/>
        </w:rPr>
        <w:t xml:space="preserve">ҠAPAP              </w:t>
      </w:r>
      <w:r w:rsidRPr="00557F40">
        <w:rPr>
          <w:b/>
          <w:sz w:val="28"/>
          <w:szCs w:val="28"/>
          <w:lang w:val="be-BY"/>
        </w:rPr>
        <w:t xml:space="preserve">                     </w:t>
      </w:r>
      <w:r w:rsidRPr="00557F40">
        <w:rPr>
          <w:b/>
          <w:sz w:val="28"/>
          <w:szCs w:val="28"/>
        </w:rPr>
        <w:t xml:space="preserve">            </w:t>
      </w:r>
      <w:r w:rsidRPr="00557F40">
        <w:rPr>
          <w:b/>
          <w:sz w:val="28"/>
          <w:szCs w:val="28"/>
          <w:lang w:val="be-BY"/>
        </w:rPr>
        <w:t xml:space="preserve">                                 </w:t>
      </w:r>
      <w:r w:rsidRPr="00557F40">
        <w:rPr>
          <w:b/>
          <w:sz w:val="28"/>
          <w:szCs w:val="28"/>
        </w:rPr>
        <w:t>ПОСТАНОВЛЕНИЕ</w:t>
      </w:r>
    </w:p>
    <w:p w:rsidR="00FA034E" w:rsidRPr="00557F40" w:rsidRDefault="000E004D" w:rsidP="00FA034E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2104B" w:rsidRPr="00D5481F">
        <w:rPr>
          <w:color w:val="000000"/>
          <w:sz w:val="28"/>
          <w:szCs w:val="28"/>
        </w:rPr>
        <w:t xml:space="preserve"> </w:t>
      </w:r>
      <w:r w:rsidR="0052104B" w:rsidRPr="0052104B">
        <w:rPr>
          <w:color w:val="000000"/>
          <w:sz w:val="20"/>
          <w:szCs w:val="20"/>
          <w:lang w:val="en-US"/>
        </w:rPr>
        <w:t>F</w:t>
      </w:r>
      <w:proofErr w:type="spellStart"/>
      <w:r w:rsidR="00613A7E">
        <w:rPr>
          <w:sz w:val="28"/>
          <w:szCs w:val="28"/>
        </w:rPr>
        <w:t>инуар</w:t>
      </w:r>
      <w:proofErr w:type="spellEnd"/>
      <w:r w:rsidR="00613A7E">
        <w:rPr>
          <w:sz w:val="28"/>
          <w:szCs w:val="28"/>
        </w:rPr>
        <w:t xml:space="preserve"> 2018</w:t>
      </w:r>
      <w:r w:rsidR="00FA034E" w:rsidRPr="00557F40">
        <w:rPr>
          <w:sz w:val="28"/>
          <w:szCs w:val="28"/>
        </w:rPr>
        <w:t xml:space="preserve"> й.        </w:t>
      </w:r>
      <w:r w:rsidR="00FA034E">
        <w:rPr>
          <w:sz w:val="28"/>
          <w:szCs w:val="28"/>
        </w:rPr>
        <w:t xml:space="preserve"> </w:t>
      </w:r>
      <w:r w:rsidR="00FA034E" w:rsidRPr="00557F40">
        <w:rPr>
          <w:sz w:val="28"/>
          <w:szCs w:val="28"/>
        </w:rPr>
        <w:t xml:space="preserve">    </w:t>
      </w:r>
      <w:r w:rsidR="00FA034E">
        <w:rPr>
          <w:sz w:val="28"/>
          <w:szCs w:val="28"/>
        </w:rPr>
        <w:t xml:space="preserve">  </w:t>
      </w:r>
      <w:r w:rsidR="0052104B">
        <w:rPr>
          <w:sz w:val="28"/>
          <w:szCs w:val="28"/>
        </w:rPr>
        <w:t xml:space="preserve">    </w:t>
      </w:r>
      <w:r w:rsidR="00FA034E" w:rsidRPr="00557F40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01</w:t>
      </w:r>
      <w:r w:rsidR="00FA034E" w:rsidRPr="00557F40">
        <w:rPr>
          <w:sz w:val="28"/>
          <w:szCs w:val="28"/>
        </w:rPr>
        <w:t xml:space="preserve">         </w:t>
      </w:r>
      <w:r w:rsidR="00FA034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11 января 2018</w:t>
      </w:r>
      <w:r w:rsidR="00FA034E" w:rsidRPr="00557F40">
        <w:rPr>
          <w:sz w:val="28"/>
          <w:szCs w:val="28"/>
        </w:rPr>
        <w:t xml:space="preserve"> г.</w:t>
      </w:r>
    </w:p>
    <w:p w:rsidR="00FA034E" w:rsidRPr="00576FAF" w:rsidRDefault="00FA034E" w:rsidP="00995FCB">
      <w:pPr>
        <w:jc w:val="center"/>
        <w:rPr>
          <w:sz w:val="28"/>
          <w:szCs w:val="28"/>
        </w:rPr>
      </w:pPr>
    </w:p>
    <w:p w:rsidR="00524A53" w:rsidRPr="00576FAF" w:rsidRDefault="000E004D" w:rsidP="000E004D">
      <w:pPr>
        <w:jc w:val="center"/>
        <w:rPr>
          <w:sz w:val="28"/>
          <w:szCs w:val="28"/>
        </w:rPr>
      </w:pPr>
      <w:bookmarkStart w:id="0" w:name="_GoBack"/>
      <w:r w:rsidRPr="00576FAF">
        <w:rPr>
          <w:sz w:val="28"/>
          <w:szCs w:val="28"/>
        </w:rPr>
        <w:t>О разработке проекта документа территориального планирования «Разработка Генерального плана</w:t>
      </w:r>
      <w:r w:rsidR="00524A53" w:rsidRPr="00576FAF">
        <w:rPr>
          <w:sz w:val="28"/>
          <w:szCs w:val="28"/>
        </w:rPr>
        <w:t xml:space="preserve"> сельского поселения </w:t>
      </w:r>
      <w:r w:rsidR="005A4B8B" w:rsidRPr="00576FAF">
        <w:rPr>
          <w:sz w:val="28"/>
          <w:szCs w:val="28"/>
        </w:rPr>
        <w:t>Тюрюшлинский</w:t>
      </w:r>
      <w:r w:rsidR="00524A53" w:rsidRPr="00576FAF">
        <w:rPr>
          <w:sz w:val="28"/>
          <w:szCs w:val="28"/>
        </w:rPr>
        <w:t xml:space="preserve"> сельсовет </w:t>
      </w:r>
      <w:proofErr w:type="spellStart"/>
      <w:r w:rsidR="00524A53" w:rsidRPr="00576FAF">
        <w:rPr>
          <w:sz w:val="28"/>
          <w:szCs w:val="28"/>
        </w:rPr>
        <w:t>Стерлитамакского</w:t>
      </w:r>
      <w:proofErr w:type="spellEnd"/>
      <w:r w:rsidR="00524A53" w:rsidRPr="00576FAF">
        <w:rPr>
          <w:sz w:val="28"/>
          <w:szCs w:val="28"/>
        </w:rPr>
        <w:t xml:space="preserve"> </w:t>
      </w:r>
      <w:r w:rsidRPr="00576FAF">
        <w:rPr>
          <w:sz w:val="28"/>
          <w:szCs w:val="28"/>
        </w:rPr>
        <w:t>района Республики Башкортостан</w:t>
      </w:r>
      <w:r w:rsidR="001E3E67">
        <w:rPr>
          <w:sz w:val="28"/>
          <w:szCs w:val="28"/>
        </w:rPr>
        <w:t>»</w:t>
      </w:r>
    </w:p>
    <w:bookmarkEnd w:id="0"/>
    <w:p w:rsidR="00524A53" w:rsidRPr="00576FAF" w:rsidRDefault="00524A53" w:rsidP="00995FCB">
      <w:pPr>
        <w:jc w:val="center"/>
        <w:rPr>
          <w:b/>
          <w:bCs/>
          <w:sz w:val="28"/>
          <w:szCs w:val="28"/>
        </w:rPr>
      </w:pPr>
    </w:p>
    <w:p w:rsidR="00524A53" w:rsidRPr="00576FAF" w:rsidRDefault="00524A53" w:rsidP="00796637">
      <w:pPr>
        <w:ind w:firstLine="709"/>
        <w:jc w:val="both"/>
        <w:rPr>
          <w:sz w:val="28"/>
          <w:szCs w:val="28"/>
        </w:rPr>
      </w:pPr>
      <w:r w:rsidRPr="00576FAF">
        <w:rPr>
          <w:sz w:val="28"/>
          <w:szCs w:val="28"/>
        </w:rPr>
        <w:t xml:space="preserve">В соответствии со ст. </w:t>
      </w:r>
      <w:r w:rsidR="00D01330" w:rsidRPr="00576FAF">
        <w:rPr>
          <w:sz w:val="28"/>
          <w:szCs w:val="28"/>
        </w:rPr>
        <w:t>14 Федерального Закона от 06.10.2003 №131-ФЗ «Об общих принципах организации местного самоуправления в Российской Федерации», ст. 24 Градостроительного кодекса Российской Федерации,  исходя из социальных, экономических и иных факторов для обеспечения устойчивого развития территории, развития инженерной, транспортной и социальной инфраструктур, обеспечения роста жилищного строительства, обеспечения интересов граждан и юридических лиц, а также учитывая обращения Общества с ограниченной ответственностью «Ново-</w:t>
      </w:r>
      <w:proofErr w:type="spellStart"/>
      <w:r w:rsidR="00D01330" w:rsidRPr="00576FAF">
        <w:rPr>
          <w:sz w:val="28"/>
          <w:szCs w:val="28"/>
        </w:rPr>
        <w:t>Сал</w:t>
      </w:r>
      <w:r w:rsidR="00D5481F">
        <w:rPr>
          <w:sz w:val="28"/>
          <w:szCs w:val="28"/>
        </w:rPr>
        <w:t>аватская</w:t>
      </w:r>
      <w:proofErr w:type="spellEnd"/>
      <w:r w:rsidR="00D5481F">
        <w:rPr>
          <w:sz w:val="28"/>
          <w:szCs w:val="28"/>
        </w:rPr>
        <w:t xml:space="preserve"> ПГУ» от 25.12.2017 №804</w:t>
      </w:r>
      <w:r w:rsidR="00D01330" w:rsidRPr="00576FAF">
        <w:rPr>
          <w:sz w:val="28"/>
          <w:szCs w:val="28"/>
        </w:rPr>
        <w:t xml:space="preserve">,  </w:t>
      </w:r>
    </w:p>
    <w:p w:rsidR="00D01330" w:rsidRPr="00576FAF" w:rsidRDefault="00D01330" w:rsidP="00796637">
      <w:pPr>
        <w:ind w:firstLine="709"/>
        <w:jc w:val="both"/>
        <w:rPr>
          <w:sz w:val="28"/>
          <w:szCs w:val="28"/>
        </w:rPr>
      </w:pPr>
    </w:p>
    <w:p w:rsidR="00524A53" w:rsidRDefault="00D01330" w:rsidP="006F249E">
      <w:pPr>
        <w:ind w:firstLine="720"/>
        <w:jc w:val="center"/>
        <w:rPr>
          <w:sz w:val="28"/>
          <w:szCs w:val="28"/>
        </w:rPr>
      </w:pPr>
      <w:r w:rsidRPr="00576FAF">
        <w:rPr>
          <w:sz w:val="28"/>
          <w:szCs w:val="28"/>
        </w:rPr>
        <w:t>ПОСТАНОВЛЯЮ</w:t>
      </w:r>
      <w:r w:rsidR="00524A53" w:rsidRPr="00576FAF">
        <w:rPr>
          <w:sz w:val="28"/>
          <w:szCs w:val="28"/>
        </w:rPr>
        <w:t>:</w:t>
      </w:r>
    </w:p>
    <w:p w:rsidR="00613A7E" w:rsidRPr="00576FAF" w:rsidRDefault="00613A7E" w:rsidP="006F249E">
      <w:pPr>
        <w:ind w:firstLine="720"/>
        <w:jc w:val="center"/>
        <w:rPr>
          <w:sz w:val="28"/>
          <w:szCs w:val="28"/>
        </w:rPr>
      </w:pPr>
    </w:p>
    <w:p w:rsidR="00524A53" w:rsidRPr="00576FAF" w:rsidRDefault="00524A53" w:rsidP="00D01330">
      <w:pPr>
        <w:ind w:firstLine="720"/>
        <w:jc w:val="both"/>
        <w:rPr>
          <w:sz w:val="28"/>
          <w:szCs w:val="28"/>
        </w:rPr>
      </w:pPr>
      <w:r w:rsidRPr="00576FAF">
        <w:rPr>
          <w:sz w:val="28"/>
          <w:szCs w:val="28"/>
        </w:rPr>
        <w:t xml:space="preserve">1. </w:t>
      </w:r>
      <w:r w:rsidR="00D14A75">
        <w:rPr>
          <w:sz w:val="28"/>
          <w:szCs w:val="28"/>
        </w:rPr>
        <w:t xml:space="preserve">Рекомендовать Обществу с ограниченной ответственностью «Ново- </w:t>
      </w:r>
      <w:proofErr w:type="spellStart"/>
      <w:r w:rsidR="00D14A75">
        <w:rPr>
          <w:sz w:val="28"/>
          <w:szCs w:val="28"/>
        </w:rPr>
        <w:t>Салаватская</w:t>
      </w:r>
      <w:proofErr w:type="spellEnd"/>
      <w:r w:rsidR="00D14A75">
        <w:rPr>
          <w:sz w:val="28"/>
          <w:szCs w:val="28"/>
        </w:rPr>
        <w:t xml:space="preserve"> ПГУ» за счет собственных финансовых средств приступить к разработке проекта документа территориального планирования «</w:t>
      </w:r>
      <w:r w:rsidR="00A8614F">
        <w:rPr>
          <w:sz w:val="28"/>
          <w:szCs w:val="28"/>
        </w:rPr>
        <w:t>Разработка Генерального</w:t>
      </w:r>
      <w:r w:rsidR="00D14A75">
        <w:rPr>
          <w:sz w:val="28"/>
          <w:szCs w:val="28"/>
        </w:rPr>
        <w:t xml:space="preserve"> план</w:t>
      </w:r>
      <w:r w:rsidR="00A8614F">
        <w:rPr>
          <w:sz w:val="28"/>
          <w:szCs w:val="28"/>
        </w:rPr>
        <w:t>а</w:t>
      </w:r>
      <w:r w:rsidR="00D14A75">
        <w:rPr>
          <w:sz w:val="28"/>
          <w:szCs w:val="28"/>
        </w:rPr>
        <w:t xml:space="preserve"> сельского поселения Тюрюшлинский сельсовет муниципального района </w:t>
      </w:r>
      <w:proofErr w:type="spellStart"/>
      <w:r w:rsidR="00D14A75">
        <w:rPr>
          <w:sz w:val="28"/>
          <w:szCs w:val="28"/>
        </w:rPr>
        <w:t>Стерлитамакский</w:t>
      </w:r>
      <w:proofErr w:type="spellEnd"/>
      <w:r w:rsidR="00D14A75">
        <w:rPr>
          <w:sz w:val="28"/>
          <w:szCs w:val="28"/>
        </w:rPr>
        <w:t xml:space="preserve"> район республики Башкортостан.</w:t>
      </w:r>
    </w:p>
    <w:p w:rsidR="00D14A75" w:rsidRDefault="00D01330" w:rsidP="00576FAF">
      <w:pPr>
        <w:ind w:left="360"/>
        <w:rPr>
          <w:sz w:val="28"/>
          <w:szCs w:val="28"/>
        </w:rPr>
      </w:pPr>
      <w:r w:rsidRPr="00576FAF">
        <w:rPr>
          <w:sz w:val="28"/>
          <w:szCs w:val="28"/>
        </w:rPr>
        <w:t>2</w:t>
      </w:r>
      <w:r w:rsidR="00524A53" w:rsidRPr="00576FAF">
        <w:rPr>
          <w:sz w:val="28"/>
          <w:szCs w:val="28"/>
        </w:rPr>
        <w:t xml:space="preserve">. </w:t>
      </w:r>
      <w:r w:rsidR="00576FAF" w:rsidRPr="00576FAF">
        <w:rPr>
          <w:sz w:val="28"/>
          <w:szCs w:val="28"/>
        </w:rPr>
        <w:t xml:space="preserve">Обнародовать настоящее Постановление на информационном стенде в </w:t>
      </w:r>
    </w:p>
    <w:p w:rsidR="00576FAF" w:rsidRPr="00576FAF" w:rsidRDefault="00576FAF" w:rsidP="00D14A75">
      <w:pPr>
        <w:rPr>
          <w:sz w:val="28"/>
          <w:szCs w:val="28"/>
        </w:rPr>
      </w:pPr>
      <w:r w:rsidRPr="00576FAF">
        <w:rPr>
          <w:sz w:val="28"/>
          <w:szCs w:val="28"/>
        </w:rPr>
        <w:t xml:space="preserve">здании администрации сельского поселения и разместить в установленном порядке на официальном сайте сельского поселения Тюрюшлинский сельсовет муниципального района </w:t>
      </w:r>
      <w:proofErr w:type="spellStart"/>
      <w:r w:rsidRPr="00576FAF">
        <w:rPr>
          <w:sz w:val="28"/>
          <w:szCs w:val="28"/>
        </w:rPr>
        <w:t>Стерлитамакский</w:t>
      </w:r>
      <w:proofErr w:type="spellEnd"/>
      <w:r w:rsidRPr="00576FAF">
        <w:rPr>
          <w:sz w:val="28"/>
          <w:szCs w:val="28"/>
        </w:rPr>
        <w:t xml:space="preserve"> район Республики Башкортостан.</w:t>
      </w:r>
    </w:p>
    <w:p w:rsidR="00576FAF" w:rsidRPr="00576FAF" w:rsidRDefault="00576FAF" w:rsidP="00576FAF">
      <w:pPr>
        <w:ind w:left="360"/>
        <w:rPr>
          <w:sz w:val="28"/>
          <w:szCs w:val="28"/>
        </w:rPr>
      </w:pPr>
      <w:r w:rsidRPr="00576FAF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576FAF" w:rsidRPr="00576FAF" w:rsidRDefault="00576FAF" w:rsidP="00576FAF">
      <w:pPr>
        <w:ind w:left="360"/>
        <w:rPr>
          <w:sz w:val="28"/>
          <w:szCs w:val="28"/>
        </w:rPr>
      </w:pPr>
    </w:p>
    <w:p w:rsidR="00DA05B6" w:rsidRPr="00576FAF" w:rsidRDefault="00DA05B6" w:rsidP="00DA05B6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CB6F97" w:rsidRPr="00576FAF" w:rsidRDefault="00CB6F97" w:rsidP="00CB6F97">
      <w:pPr>
        <w:jc w:val="both"/>
        <w:rPr>
          <w:sz w:val="28"/>
          <w:szCs w:val="28"/>
        </w:rPr>
      </w:pPr>
      <w:r w:rsidRPr="00576FAF">
        <w:rPr>
          <w:sz w:val="28"/>
          <w:szCs w:val="28"/>
        </w:rPr>
        <w:t>Глава сельского поселения</w:t>
      </w:r>
    </w:p>
    <w:p w:rsidR="00447787" w:rsidRPr="00576FAF" w:rsidRDefault="00CB6F97" w:rsidP="00CB6F97">
      <w:pPr>
        <w:jc w:val="both"/>
        <w:rPr>
          <w:sz w:val="28"/>
          <w:szCs w:val="28"/>
        </w:rPr>
      </w:pPr>
      <w:r w:rsidRPr="00576FAF">
        <w:rPr>
          <w:sz w:val="28"/>
          <w:szCs w:val="28"/>
        </w:rPr>
        <w:t>Тюрюшлинский сельсовет</w:t>
      </w:r>
    </w:p>
    <w:p w:rsidR="00447787" w:rsidRPr="00576FAF" w:rsidRDefault="00447787" w:rsidP="00CB6F97">
      <w:pPr>
        <w:jc w:val="both"/>
        <w:rPr>
          <w:sz w:val="28"/>
          <w:szCs w:val="28"/>
        </w:rPr>
      </w:pPr>
      <w:r w:rsidRPr="00576FAF">
        <w:rPr>
          <w:sz w:val="28"/>
          <w:szCs w:val="28"/>
        </w:rPr>
        <w:t>муниципального района</w:t>
      </w:r>
    </w:p>
    <w:p w:rsidR="00447787" w:rsidRPr="00576FAF" w:rsidRDefault="00447787" w:rsidP="00CB6F97">
      <w:pPr>
        <w:jc w:val="both"/>
        <w:rPr>
          <w:sz w:val="28"/>
          <w:szCs w:val="28"/>
        </w:rPr>
      </w:pPr>
      <w:proofErr w:type="spellStart"/>
      <w:r w:rsidRPr="00576FAF">
        <w:rPr>
          <w:sz w:val="28"/>
          <w:szCs w:val="28"/>
        </w:rPr>
        <w:t>Стерлитамакский</w:t>
      </w:r>
      <w:proofErr w:type="spellEnd"/>
      <w:r w:rsidRPr="00576FAF">
        <w:rPr>
          <w:sz w:val="28"/>
          <w:szCs w:val="28"/>
        </w:rPr>
        <w:t xml:space="preserve"> район</w:t>
      </w:r>
    </w:p>
    <w:p w:rsidR="00CB6F97" w:rsidRPr="00173D6A" w:rsidRDefault="00447787" w:rsidP="00CB6F97">
      <w:pPr>
        <w:jc w:val="both"/>
        <w:rPr>
          <w:sz w:val="27"/>
          <w:szCs w:val="27"/>
        </w:rPr>
      </w:pPr>
      <w:r>
        <w:rPr>
          <w:sz w:val="27"/>
          <w:szCs w:val="27"/>
        </w:rPr>
        <w:t>Республики Башкортостан</w:t>
      </w:r>
      <w:r w:rsidR="00CB6F97" w:rsidRPr="00173D6A">
        <w:rPr>
          <w:sz w:val="27"/>
          <w:szCs w:val="27"/>
        </w:rPr>
        <w:t xml:space="preserve">                                                         Р.Р. Мурзабаев</w:t>
      </w:r>
    </w:p>
    <w:p w:rsidR="00CB6F97" w:rsidRPr="00173D6A" w:rsidRDefault="00CB6F97" w:rsidP="00CB6F97">
      <w:pPr>
        <w:jc w:val="both"/>
        <w:rPr>
          <w:sz w:val="27"/>
          <w:szCs w:val="27"/>
        </w:rPr>
      </w:pPr>
    </w:p>
    <w:p w:rsidR="00524A53" w:rsidRPr="009E2707" w:rsidRDefault="00524A53" w:rsidP="009E2707">
      <w:pPr>
        <w:tabs>
          <w:tab w:val="left" w:pos="1104"/>
        </w:tabs>
      </w:pPr>
    </w:p>
    <w:sectPr w:rsidR="00524A53" w:rsidRPr="009E2707" w:rsidSect="00E85AA4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2C4"/>
    <w:multiLevelType w:val="hybridMultilevel"/>
    <w:tmpl w:val="3F9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0"/>
    <w:rsid w:val="00001B31"/>
    <w:rsid w:val="000475E5"/>
    <w:rsid w:val="00057FC9"/>
    <w:rsid w:val="00075734"/>
    <w:rsid w:val="000A068B"/>
    <w:rsid w:val="000C6330"/>
    <w:rsid w:val="000D3CAC"/>
    <w:rsid w:val="000E004D"/>
    <w:rsid w:val="000E68D7"/>
    <w:rsid w:val="000E7E98"/>
    <w:rsid w:val="00120B44"/>
    <w:rsid w:val="001511BC"/>
    <w:rsid w:val="00160BE3"/>
    <w:rsid w:val="00173D6A"/>
    <w:rsid w:val="00176EE2"/>
    <w:rsid w:val="00182736"/>
    <w:rsid w:val="001D771A"/>
    <w:rsid w:val="001E3E67"/>
    <w:rsid w:val="001F284B"/>
    <w:rsid w:val="00232153"/>
    <w:rsid w:val="0028305B"/>
    <w:rsid w:val="002A1CAB"/>
    <w:rsid w:val="002B7DF8"/>
    <w:rsid w:val="002E7055"/>
    <w:rsid w:val="002F432A"/>
    <w:rsid w:val="00302641"/>
    <w:rsid w:val="00306D0A"/>
    <w:rsid w:val="0034481B"/>
    <w:rsid w:val="00370B6D"/>
    <w:rsid w:val="00383928"/>
    <w:rsid w:val="003870FB"/>
    <w:rsid w:val="003B114F"/>
    <w:rsid w:val="003B69D0"/>
    <w:rsid w:val="003C03F8"/>
    <w:rsid w:val="003D50D7"/>
    <w:rsid w:val="00405013"/>
    <w:rsid w:val="00411450"/>
    <w:rsid w:val="004201BF"/>
    <w:rsid w:val="00447787"/>
    <w:rsid w:val="00452575"/>
    <w:rsid w:val="00453262"/>
    <w:rsid w:val="00491304"/>
    <w:rsid w:val="004A7FED"/>
    <w:rsid w:val="004B22B6"/>
    <w:rsid w:val="004C3B5C"/>
    <w:rsid w:val="004C3EFF"/>
    <w:rsid w:val="004F53BD"/>
    <w:rsid w:val="0052104B"/>
    <w:rsid w:val="00524A53"/>
    <w:rsid w:val="00543DC3"/>
    <w:rsid w:val="00545D9A"/>
    <w:rsid w:val="00576FAF"/>
    <w:rsid w:val="00592534"/>
    <w:rsid w:val="005A4B8B"/>
    <w:rsid w:val="005A5475"/>
    <w:rsid w:val="005A5D82"/>
    <w:rsid w:val="005F4D2C"/>
    <w:rsid w:val="00610090"/>
    <w:rsid w:val="00613A7E"/>
    <w:rsid w:val="00622DCA"/>
    <w:rsid w:val="00626BF5"/>
    <w:rsid w:val="00654694"/>
    <w:rsid w:val="006570E4"/>
    <w:rsid w:val="006667BE"/>
    <w:rsid w:val="006674DE"/>
    <w:rsid w:val="006770AA"/>
    <w:rsid w:val="006853F9"/>
    <w:rsid w:val="00686CF7"/>
    <w:rsid w:val="006A2EC6"/>
    <w:rsid w:val="006B17F4"/>
    <w:rsid w:val="006B46EB"/>
    <w:rsid w:val="006C2332"/>
    <w:rsid w:val="006C4E09"/>
    <w:rsid w:val="006D787D"/>
    <w:rsid w:val="006E0AC6"/>
    <w:rsid w:val="006F249E"/>
    <w:rsid w:val="007053FF"/>
    <w:rsid w:val="007125E3"/>
    <w:rsid w:val="0072570D"/>
    <w:rsid w:val="00740607"/>
    <w:rsid w:val="007605DB"/>
    <w:rsid w:val="00771D7E"/>
    <w:rsid w:val="007819DE"/>
    <w:rsid w:val="007832D4"/>
    <w:rsid w:val="007934E5"/>
    <w:rsid w:val="00794C10"/>
    <w:rsid w:val="00796637"/>
    <w:rsid w:val="007A7068"/>
    <w:rsid w:val="007C1BEE"/>
    <w:rsid w:val="007D02D9"/>
    <w:rsid w:val="007D3447"/>
    <w:rsid w:val="007D3DE3"/>
    <w:rsid w:val="007D50C0"/>
    <w:rsid w:val="00846721"/>
    <w:rsid w:val="00852B16"/>
    <w:rsid w:val="00867AED"/>
    <w:rsid w:val="008C2E22"/>
    <w:rsid w:val="008D14CE"/>
    <w:rsid w:val="008E1812"/>
    <w:rsid w:val="00923841"/>
    <w:rsid w:val="00924642"/>
    <w:rsid w:val="00924998"/>
    <w:rsid w:val="00940783"/>
    <w:rsid w:val="00945C6D"/>
    <w:rsid w:val="009536DA"/>
    <w:rsid w:val="00995FCB"/>
    <w:rsid w:val="009B3C33"/>
    <w:rsid w:val="009C221A"/>
    <w:rsid w:val="009C6A5B"/>
    <w:rsid w:val="009D1F61"/>
    <w:rsid w:val="009E2707"/>
    <w:rsid w:val="009F670D"/>
    <w:rsid w:val="00A02737"/>
    <w:rsid w:val="00A16A8B"/>
    <w:rsid w:val="00A22DF2"/>
    <w:rsid w:val="00A4208A"/>
    <w:rsid w:val="00A56AF3"/>
    <w:rsid w:val="00A70C4B"/>
    <w:rsid w:val="00A76EDD"/>
    <w:rsid w:val="00A8614F"/>
    <w:rsid w:val="00AA0B25"/>
    <w:rsid w:val="00AA7446"/>
    <w:rsid w:val="00AA776D"/>
    <w:rsid w:val="00AB0F11"/>
    <w:rsid w:val="00AC4195"/>
    <w:rsid w:val="00AC64D3"/>
    <w:rsid w:val="00AD18DD"/>
    <w:rsid w:val="00AD233B"/>
    <w:rsid w:val="00AD7CD5"/>
    <w:rsid w:val="00B0774E"/>
    <w:rsid w:val="00B07F8C"/>
    <w:rsid w:val="00B208CC"/>
    <w:rsid w:val="00B45D85"/>
    <w:rsid w:val="00B45D9A"/>
    <w:rsid w:val="00B606DD"/>
    <w:rsid w:val="00B75BD3"/>
    <w:rsid w:val="00B946E7"/>
    <w:rsid w:val="00BB0A2C"/>
    <w:rsid w:val="00BD24DB"/>
    <w:rsid w:val="00C0484C"/>
    <w:rsid w:val="00C06BFE"/>
    <w:rsid w:val="00C07FC0"/>
    <w:rsid w:val="00C60D71"/>
    <w:rsid w:val="00C717D4"/>
    <w:rsid w:val="00C808FC"/>
    <w:rsid w:val="00C809C7"/>
    <w:rsid w:val="00C87953"/>
    <w:rsid w:val="00CA28A0"/>
    <w:rsid w:val="00CB2E3B"/>
    <w:rsid w:val="00CB6F97"/>
    <w:rsid w:val="00CC1167"/>
    <w:rsid w:val="00CC490B"/>
    <w:rsid w:val="00CC712B"/>
    <w:rsid w:val="00CD2EA4"/>
    <w:rsid w:val="00CD75F6"/>
    <w:rsid w:val="00CF2791"/>
    <w:rsid w:val="00D01330"/>
    <w:rsid w:val="00D1068D"/>
    <w:rsid w:val="00D14A75"/>
    <w:rsid w:val="00D25A0A"/>
    <w:rsid w:val="00D27C87"/>
    <w:rsid w:val="00D36E89"/>
    <w:rsid w:val="00D5481F"/>
    <w:rsid w:val="00D65147"/>
    <w:rsid w:val="00D71E7E"/>
    <w:rsid w:val="00D72592"/>
    <w:rsid w:val="00D81834"/>
    <w:rsid w:val="00DA05B6"/>
    <w:rsid w:val="00DA7FEB"/>
    <w:rsid w:val="00DE2BEF"/>
    <w:rsid w:val="00DE73D7"/>
    <w:rsid w:val="00E00E65"/>
    <w:rsid w:val="00E2786E"/>
    <w:rsid w:val="00E40248"/>
    <w:rsid w:val="00E54475"/>
    <w:rsid w:val="00E74A49"/>
    <w:rsid w:val="00E7741C"/>
    <w:rsid w:val="00E85AA4"/>
    <w:rsid w:val="00EA0D5E"/>
    <w:rsid w:val="00EA59D3"/>
    <w:rsid w:val="00ED1409"/>
    <w:rsid w:val="00ED6D2F"/>
    <w:rsid w:val="00EE0242"/>
    <w:rsid w:val="00EF5477"/>
    <w:rsid w:val="00F04713"/>
    <w:rsid w:val="00F54D5E"/>
    <w:rsid w:val="00F96B28"/>
    <w:rsid w:val="00FA034E"/>
    <w:rsid w:val="00FA37A7"/>
    <w:rsid w:val="00FA4259"/>
    <w:rsid w:val="00FD6CCE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A218D"/>
  <w15:docId w15:val="{52D1C9D5-3CD3-4B37-9BD0-AB5E28CD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1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D3"/>
    <w:rPr>
      <w:rFonts w:ascii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576FAF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6">
    <w:name w:val="Hyperlink"/>
    <w:basedOn w:val="a0"/>
    <w:uiPriority w:val="99"/>
    <w:unhideWhenUsed/>
    <w:rsid w:val="0057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¬¬¬¬¬¬¬¬¬¬¬¬¬¬¬¬¬¬¬________________ СЕЛЬСОВЕТ МУНИЦИПАЛЬНОГО РАЙОНА СТЕРЛИТАМАКСКИЙ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¬¬¬¬¬¬¬¬¬¬¬¬¬¬¬¬¬¬¬________________ СЕЛЬСОВЕТ МУНИЦИПАЛЬНОГО РАЙОНА СТЕРЛИТАМАКСКИЙ</dc:title>
  <dc:creator>Наталья</dc:creator>
  <cp:lastModifiedBy>Тюрюшлинский</cp:lastModifiedBy>
  <cp:revision>23</cp:revision>
  <cp:lastPrinted>2017-05-03T10:19:00Z</cp:lastPrinted>
  <dcterms:created xsi:type="dcterms:W3CDTF">2017-12-18T10:40:00Z</dcterms:created>
  <dcterms:modified xsi:type="dcterms:W3CDTF">2018-04-06T07:01:00Z</dcterms:modified>
</cp:coreProperties>
</file>